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FB" w:rsidRPr="00B779FB" w:rsidRDefault="00B779FB" w:rsidP="00B779F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779F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Monika </w:t>
      </w:r>
      <w:proofErr w:type="spellStart"/>
      <w:r w:rsidRPr="00B779FB">
        <w:rPr>
          <w:rFonts w:ascii="Times New Roman" w:hAnsi="Times New Roman" w:cs="Times New Roman"/>
          <w:b/>
          <w:color w:val="00B050"/>
          <w:sz w:val="32"/>
          <w:szCs w:val="32"/>
        </w:rPr>
        <w:t>Hrunená</w:t>
      </w:r>
      <w:proofErr w:type="spellEnd"/>
    </w:p>
    <w:p w:rsidR="00B779FB" w:rsidRPr="00B779FB" w:rsidRDefault="00B779FB" w:rsidP="00B779FB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779FB">
        <w:rPr>
          <w:rFonts w:ascii="Times New Roman" w:hAnsi="Times New Roman" w:cs="Times New Roman"/>
          <w:b/>
          <w:color w:val="00B050"/>
          <w:sz w:val="32"/>
          <w:szCs w:val="32"/>
        </w:rPr>
        <w:t>Prvý ročník</w:t>
      </w: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</w:p>
    <w:p w:rsidR="00B779FB" w:rsidRPr="00B779FB" w:rsidRDefault="00B779FB" w:rsidP="00B779FB">
      <w:pPr>
        <w:rPr>
          <w:rFonts w:ascii="Times New Roman" w:hAnsi="Times New Roman" w:cs="Times New Roman"/>
          <w:b/>
          <w:color w:val="FF0000"/>
          <w:sz w:val="24"/>
        </w:rPr>
      </w:pPr>
      <w:r w:rsidRPr="00B779FB">
        <w:rPr>
          <w:rFonts w:ascii="Times New Roman" w:hAnsi="Times New Roman" w:cs="Times New Roman"/>
          <w:b/>
          <w:color w:val="FF0000"/>
          <w:sz w:val="24"/>
        </w:rPr>
        <w:t xml:space="preserve">1. Napíšte, veľkými tlačenými písmenami, čo kupujete v obchode. Skúste    v slovách použiť K. </w:t>
      </w: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</w:t>
      </w: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</w:t>
      </w: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</w:p>
    <w:p w:rsidR="00B779FB" w:rsidRPr="00B779FB" w:rsidRDefault="00B779FB" w:rsidP="00B779FB">
      <w:pPr>
        <w:rPr>
          <w:rFonts w:ascii="Times New Roman" w:hAnsi="Times New Roman" w:cs="Times New Roman"/>
          <w:b/>
          <w:color w:val="FF0000"/>
          <w:sz w:val="24"/>
        </w:rPr>
      </w:pPr>
      <w:r w:rsidRPr="00B779FB">
        <w:rPr>
          <w:rFonts w:ascii="Times New Roman" w:hAnsi="Times New Roman" w:cs="Times New Roman"/>
          <w:b/>
          <w:color w:val="FF0000"/>
          <w:sz w:val="24"/>
        </w:rPr>
        <w:t>2.A už skúsme aj čítať. Najprv si precvič nové slová ( sú podčiarknuté).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02C54">
        <w:rPr>
          <w:rFonts w:ascii="Times New Roman" w:hAnsi="Times New Roman" w:cs="Times New Roman"/>
          <w:b/>
          <w:sz w:val="44"/>
          <w:u w:val="single"/>
        </w:rPr>
        <w:t>Nákupy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  <w:u w:val="single"/>
        </w:rPr>
        <w:t>Katka</w:t>
      </w:r>
      <w:r>
        <w:rPr>
          <w:rFonts w:ascii="Times New Roman" w:hAnsi="Times New Roman" w:cs="Times New Roman"/>
          <w:b/>
          <w:sz w:val="44"/>
        </w:rPr>
        <w:t xml:space="preserve"> a </w:t>
      </w:r>
      <w:proofErr w:type="spellStart"/>
      <w:r w:rsidRPr="00802C54">
        <w:rPr>
          <w:rFonts w:ascii="Times New Roman" w:hAnsi="Times New Roman" w:cs="Times New Roman"/>
          <w:b/>
          <w:sz w:val="44"/>
          <w:u w:val="single"/>
        </w:rPr>
        <w:t>Kajonakupujú</w:t>
      </w:r>
      <w:proofErr w:type="spellEnd"/>
      <w:r>
        <w:rPr>
          <w:rFonts w:ascii="Times New Roman" w:hAnsi="Times New Roman" w:cs="Times New Roman"/>
          <w:b/>
          <w:sz w:val="44"/>
        </w:rPr>
        <w:t>.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Katka kúpila </w:t>
      </w:r>
      <w:r w:rsidRPr="00802C54">
        <w:rPr>
          <w:rFonts w:ascii="Times New Roman" w:hAnsi="Times New Roman" w:cs="Times New Roman"/>
          <w:b/>
          <w:sz w:val="44"/>
          <w:u w:val="single"/>
        </w:rPr>
        <w:t>kávu</w:t>
      </w:r>
      <w:r>
        <w:rPr>
          <w:rFonts w:ascii="Times New Roman" w:hAnsi="Times New Roman" w:cs="Times New Roman"/>
          <w:b/>
          <w:sz w:val="44"/>
        </w:rPr>
        <w:t xml:space="preserve">, </w:t>
      </w:r>
      <w:r w:rsidRPr="00802C54">
        <w:rPr>
          <w:rFonts w:ascii="Times New Roman" w:hAnsi="Times New Roman" w:cs="Times New Roman"/>
          <w:b/>
          <w:sz w:val="44"/>
          <w:u w:val="single"/>
        </w:rPr>
        <w:t>múku</w:t>
      </w:r>
      <w:r>
        <w:rPr>
          <w:rFonts w:ascii="Times New Roman" w:hAnsi="Times New Roman" w:cs="Times New Roman"/>
          <w:b/>
          <w:sz w:val="44"/>
        </w:rPr>
        <w:t xml:space="preserve"> a </w:t>
      </w:r>
      <w:r w:rsidRPr="00802C54">
        <w:rPr>
          <w:rFonts w:ascii="Times New Roman" w:hAnsi="Times New Roman" w:cs="Times New Roman"/>
          <w:b/>
          <w:sz w:val="44"/>
          <w:u w:val="single"/>
        </w:rPr>
        <w:t>kokos</w:t>
      </w:r>
      <w:r>
        <w:rPr>
          <w:rFonts w:ascii="Times New Roman" w:hAnsi="Times New Roman" w:cs="Times New Roman"/>
          <w:b/>
          <w:sz w:val="44"/>
        </w:rPr>
        <w:t>.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Kajo</w:t>
      </w:r>
      <w:r w:rsidRPr="00802C54">
        <w:rPr>
          <w:rFonts w:ascii="Times New Roman" w:hAnsi="Times New Roman" w:cs="Times New Roman"/>
          <w:b/>
          <w:sz w:val="44"/>
          <w:u w:val="single"/>
        </w:rPr>
        <w:t>kúpilkakao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a </w:t>
      </w:r>
      <w:r w:rsidRPr="00802C54">
        <w:rPr>
          <w:rFonts w:ascii="Times New Roman" w:hAnsi="Times New Roman" w:cs="Times New Roman"/>
          <w:b/>
          <w:sz w:val="44"/>
          <w:u w:val="single"/>
        </w:rPr>
        <w:t>keksy</w:t>
      </w:r>
      <w:r>
        <w:rPr>
          <w:rFonts w:ascii="Times New Roman" w:hAnsi="Times New Roman" w:cs="Times New Roman"/>
          <w:b/>
          <w:sz w:val="44"/>
        </w:rPr>
        <w:t>.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„Kto pije kakao?“ pýta sa Katka.</w:t>
      </w:r>
    </w:p>
    <w:p w:rsidR="00B779FB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„Naša malá </w:t>
      </w:r>
      <w:r w:rsidRPr="00802C54">
        <w:rPr>
          <w:rFonts w:ascii="Times New Roman" w:hAnsi="Times New Roman" w:cs="Times New Roman"/>
          <w:b/>
          <w:sz w:val="44"/>
          <w:u w:val="single"/>
        </w:rPr>
        <w:t>Kamila</w:t>
      </w:r>
      <w:r>
        <w:rPr>
          <w:rFonts w:ascii="Times New Roman" w:hAnsi="Times New Roman" w:cs="Times New Roman"/>
          <w:b/>
          <w:sz w:val="44"/>
        </w:rPr>
        <w:t xml:space="preserve">. Papá aj keksy!“ volá </w:t>
      </w:r>
      <w:proofErr w:type="spellStart"/>
      <w:r>
        <w:rPr>
          <w:rFonts w:ascii="Times New Roman" w:hAnsi="Times New Roman" w:cs="Times New Roman"/>
          <w:b/>
          <w:sz w:val="44"/>
        </w:rPr>
        <w:t>Kajo</w:t>
      </w:r>
      <w:proofErr w:type="spellEnd"/>
      <w:r>
        <w:rPr>
          <w:rFonts w:ascii="Times New Roman" w:hAnsi="Times New Roman" w:cs="Times New Roman"/>
          <w:b/>
          <w:sz w:val="44"/>
        </w:rPr>
        <w:t>.</w:t>
      </w:r>
    </w:p>
    <w:p w:rsidR="00B779FB" w:rsidRPr="00802C54" w:rsidRDefault="00B779FB" w:rsidP="00B779FB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„Ja mám kávu. Tú pije mama.“ smeje sa Katka.</w:t>
      </w:r>
    </w:p>
    <w:p w:rsidR="00B779FB" w:rsidRDefault="00B779FB" w:rsidP="00B779FB">
      <w:pPr>
        <w:rPr>
          <w:rFonts w:ascii="Times New Roman" w:hAnsi="Times New Roman" w:cs="Times New Roman"/>
          <w:b/>
          <w:sz w:val="24"/>
        </w:rPr>
      </w:pPr>
    </w:p>
    <w:p w:rsidR="00B779FB" w:rsidRPr="00802C54" w:rsidRDefault="00B779FB" w:rsidP="00B779FB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B779FB">
        <w:rPr>
          <w:rFonts w:ascii="Times New Roman" w:hAnsi="Times New Roman" w:cs="Times New Roman"/>
          <w:b/>
          <w:noProof/>
          <w:color w:val="FF0000"/>
          <w:sz w:val="40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262890</wp:posOffset>
            </wp:positionV>
            <wp:extent cx="2266950" cy="2933700"/>
            <wp:effectExtent l="19050" t="0" r="0" b="0"/>
            <wp:wrapNone/>
            <wp:docPr id="28" name="Obrázok 28" descr="http://cdn.sheknows.com/printables/print/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.sheknows.com/printables/print/childr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9FB">
        <w:rPr>
          <w:rFonts w:ascii="Times New Roman" w:hAnsi="Times New Roman" w:cs="Times New Roman"/>
          <w:b/>
          <w:color w:val="FF0000"/>
          <w:sz w:val="24"/>
        </w:rPr>
        <w:t xml:space="preserve">3.Vymaľuj si </w:t>
      </w:r>
      <w:proofErr w:type="spellStart"/>
      <w:r w:rsidRPr="00B779FB">
        <w:rPr>
          <w:rFonts w:ascii="Times New Roman" w:hAnsi="Times New Roman" w:cs="Times New Roman"/>
          <w:b/>
          <w:color w:val="FF0000"/>
          <w:sz w:val="24"/>
        </w:rPr>
        <w:t>Kaja</w:t>
      </w:r>
      <w:proofErr w:type="spellEnd"/>
      <w:r w:rsidRPr="00B779FB">
        <w:rPr>
          <w:rFonts w:ascii="Times New Roman" w:hAnsi="Times New Roman" w:cs="Times New Roman"/>
          <w:b/>
          <w:color w:val="FF0000"/>
          <w:sz w:val="24"/>
        </w:rPr>
        <w:t xml:space="preserve"> a Kamilu.</w:t>
      </w:r>
      <w:bookmarkEnd w:id="0"/>
    </w:p>
    <w:p w:rsidR="00D10166" w:rsidRDefault="00D10166"/>
    <w:sectPr w:rsidR="00D10166" w:rsidSect="00646718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9FB"/>
    <w:rsid w:val="00435594"/>
    <w:rsid w:val="0087338F"/>
    <w:rsid w:val="00B779FB"/>
    <w:rsid w:val="00D1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55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2021-01-14T18:31:00Z</dcterms:created>
  <dcterms:modified xsi:type="dcterms:W3CDTF">2021-01-14T18:31:00Z</dcterms:modified>
</cp:coreProperties>
</file>